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56" w:rsidRPr="006C5412" w:rsidRDefault="006C5412" w:rsidP="006C5412">
      <w:pPr>
        <w:pStyle w:val="NormalWeb"/>
        <w:rPr>
          <w:rStyle w:val="title-breadcrumb"/>
          <w:b/>
          <w:bCs/>
          <w:sz w:val="72"/>
          <w:szCs w:val="72"/>
        </w:rPr>
      </w:pPr>
      <w:r w:rsidRPr="006C5412">
        <w:rPr>
          <w:rStyle w:val="title-breadcrumb"/>
          <w:b/>
          <w:bCs/>
          <w:sz w:val="36"/>
          <w:szCs w:val="36"/>
        </w:rPr>
        <w:t>Present perfect or simple past? (1): Activity 1</w:t>
      </w:r>
    </w:p>
    <w:p w:rsidR="00743CAD" w:rsidRPr="006C5412" w:rsidRDefault="006C5412" w:rsidP="006C5412">
      <w:pPr>
        <w:pStyle w:val="NormalWeb"/>
        <w:rPr>
          <w:sz w:val="96"/>
          <w:szCs w:val="96"/>
        </w:rPr>
      </w:pPr>
      <w:proofErr w:type="gramStart"/>
      <w:r w:rsidRPr="006C5412">
        <w:rPr>
          <w:sz w:val="28"/>
          <w:szCs w:val="28"/>
        </w:rPr>
        <w:t>Read Grammar Bank 4B.</w:t>
      </w:r>
      <w:proofErr w:type="gramEnd"/>
      <w:r w:rsidRPr="006C5412">
        <w:rPr>
          <w:sz w:val="28"/>
          <w:szCs w:val="28"/>
        </w:rPr>
        <w:t xml:space="preserve"> Then complete the sentences with the correct form of the present perfect. Use contractions where you can. Listen and check. 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251D11" w:rsidRDefault="00743CAD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6C5412" w:rsidRDefault="006C5412" w:rsidP="006C5412">
            <w:pPr>
              <w:pStyle w:val="NormalWeb"/>
            </w:pPr>
            <w:r>
              <w:rPr>
                <w:b/>
                <w:bCs/>
              </w:rPr>
              <w:t>4B</w:t>
            </w:r>
            <w:r>
              <w:t xml:space="preserve"> present perfect: experiences and unfinished time</w:t>
            </w:r>
          </w:p>
          <w:p w:rsidR="006C5412" w:rsidRDefault="006C5412" w:rsidP="006C5412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6C5412" w:rsidRDefault="006C5412" w:rsidP="006C5412">
            <w:pPr>
              <w:pStyle w:val="NormalWeb"/>
            </w:pPr>
            <w:r>
              <w:t>She</w:t>
            </w:r>
            <w:r>
              <w:rPr>
                <w:b/>
                <w:bCs/>
              </w:rPr>
              <w:t>'s</w:t>
            </w:r>
            <w:r>
              <w:t xml:space="preserve"> </w:t>
            </w:r>
            <w:r>
              <w:rPr>
                <w:b/>
                <w:bCs/>
              </w:rPr>
              <w:t>been</w:t>
            </w:r>
            <w:r>
              <w:t xml:space="preserve"> to New York three times.</w:t>
            </w:r>
          </w:p>
          <w:p w:rsidR="006C5412" w:rsidRDefault="006C5412" w:rsidP="006C5412">
            <w:pPr>
              <w:pStyle w:val="NormalWeb"/>
            </w:pPr>
            <w:r>
              <w:rPr>
                <w:b/>
                <w:bCs/>
              </w:rPr>
              <w:t>Have</w:t>
            </w:r>
            <w:r>
              <w:t xml:space="preserve"> you </w:t>
            </w:r>
            <w:r>
              <w:rPr>
                <w:b/>
                <w:bCs/>
              </w:rPr>
              <w:t>ever</w:t>
            </w:r>
            <w:r>
              <w:t xml:space="preserve"> </w:t>
            </w:r>
            <w:r>
              <w:rPr>
                <w:b/>
                <w:bCs/>
              </w:rPr>
              <w:t>been</w:t>
            </w:r>
            <w:r>
              <w:t xml:space="preserve"> to </w:t>
            </w:r>
            <w:proofErr w:type="spellStart"/>
            <w:r>
              <w:t>Ikea</w:t>
            </w:r>
            <w:proofErr w:type="spellEnd"/>
            <w:r>
              <w:t>?</w:t>
            </w:r>
          </w:p>
          <w:p w:rsidR="006C5412" w:rsidRDefault="006C5412" w:rsidP="006C5412">
            <w:pPr>
              <w:pStyle w:val="NormalWeb"/>
            </w:pPr>
            <w:r>
              <w:t>I</w:t>
            </w:r>
            <w:r>
              <w:rPr>
                <w:b/>
                <w:bCs/>
              </w:rPr>
              <w:t>'ve never met</w:t>
            </w:r>
            <w:r>
              <w:t xml:space="preserve"> Nina's husband.</w:t>
            </w:r>
          </w:p>
          <w:p w:rsidR="006C5412" w:rsidRDefault="006C5412" w:rsidP="006C5412">
            <w:pPr>
              <w:pStyle w:val="NormalWeb"/>
            </w:pPr>
            <w:r>
              <w:t>He</w:t>
            </w:r>
            <w:r>
              <w:rPr>
                <w:b/>
                <w:bCs/>
              </w:rPr>
              <w:t>'s seen</w:t>
            </w:r>
            <w:r>
              <w:t xml:space="preserve"> that movie twice.</w:t>
            </w:r>
          </w:p>
          <w:p w:rsidR="006C5412" w:rsidRDefault="006C5412" w:rsidP="006C5412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6C5412" w:rsidRPr="006C5412" w:rsidRDefault="006C5412" w:rsidP="006C5412">
            <w:pPr>
              <w:pStyle w:val="NormalWeb"/>
              <w:numPr>
                <w:ilvl w:val="0"/>
                <w:numId w:val="32"/>
              </w:numPr>
            </w:pPr>
            <w:r>
              <w:t>We often use the present perfect to talk about past experiences or to talk about the recent past when we don’t specify a time. In questions and negatives we often use ever (= at any time in your life) and never.</w: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34DDA" w:rsidTr="00634DDA">
        <w:tc>
          <w:tcPr>
            <w:tcW w:w="7763" w:type="dxa"/>
          </w:tcPr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clothes</w:t>
            </w:r>
            <w:proofErr w:type="gramEnd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that store? (you / ever buy)</w:t>
            </w:r>
          </w:p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 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pair of designer sunglasses. (I / always want)</w:t>
            </w:r>
          </w:p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 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new mall. (we / not be)</w:t>
            </w:r>
          </w:p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  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abroad? (your brother / ever live)</w:t>
            </w:r>
          </w:p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  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 book. Is it good? (I / not read)</w:t>
            </w:r>
          </w:p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  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 about his family before. (Javier / never tell)</w:t>
            </w:r>
          </w:p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  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before. (she / not fly)</w:t>
            </w:r>
          </w:p>
          <w:p w:rsidR="006C5412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  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this restaurant before? (you / ever eat)</w:t>
            </w:r>
          </w:p>
          <w:p w:rsidR="00634DDA" w:rsidRDefault="00634DDA" w:rsidP="006C5412">
            <w:pPr>
              <w:pStyle w:val="NormalWeb"/>
              <w:spacing w:before="0" w:beforeAutospacing="0" w:after="0" w:afterAutospacing="0"/>
            </w:pPr>
          </w:p>
        </w:tc>
        <w:tc>
          <w:tcPr>
            <w:tcW w:w="1479" w:type="dxa"/>
            <w:vAlign w:val="center"/>
          </w:tcPr>
          <w:p w:rsidR="00634DDA" w:rsidRDefault="006C5412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in;height:40.5pt" o:ole="">
                  <v:imagedata r:id="rId8" o:title=""/>
                </v:shape>
                <o:OLEObject Type="Embed" ProgID="Package" ShapeID="_x0000_i1073" DrawAspect="Content" ObjectID="_1636350156" r:id="rId9"/>
              </w:objec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6C5412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6C541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 or simple past? (1):</w:t>
      </w:r>
      <w:r w:rsidRPr="006C5412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6C5412" w:rsidRDefault="006C5412" w:rsidP="006C5412">
      <w:pPr>
        <w:pStyle w:val="NormalWeb"/>
        <w:rPr>
          <w:sz w:val="40"/>
          <w:szCs w:val="40"/>
        </w:rPr>
      </w:pPr>
      <w:proofErr w:type="gramStart"/>
      <w:r w:rsidRPr="006C5412">
        <w:rPr>
          <w:sz w:val="28"/>
          <w:szCs w:val="28"/>
        </w:rPr>
        <w:t>Read Grammar Bank 4B.</w:t>
      </w:r>
      <w:proofErr w:type="gramEnd"/>
      <w:r w:rsidRPr="006C5412">
        <w:rPr>
          <w:sz w:val="28"/>
          <w:szCs w:val="28"/>
        </w:rPr>
        <w:t xml:space="preserve"> Then choose the correct answers.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34DDA" w:rsidTr="00634DDA">
        <w:tc>
          <w:tcPr>
            <w:tcW w:w="9242" w:type="dxa"/>
            <w:vAlign w:val="center"/>
          </w:tcPr>
          <w:p w:rsidR="00AD7656" w:rsidRDefault="00AD7656" w:rsidP="00AD7656">
            <w:pPr>
              <w:pStyle w:val="NormalWeb"/>
              <w:rPr>
                <w:b/>
                <w:bCs/>
              </w:rPr>
            </w:pPr>
            <w:r w:rsidRPr="00AD7656">
              <w:rPr>
                <w:sz w:val="28"/>
                <w:szCs w:val="28"/>
              </w:rPr>
              <w:t>Grammar Bank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present perfect or simple past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A 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you ever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been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Mexico?   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When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there?   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went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last year.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Have you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seen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his new movie?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 have.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</w:t>
            </w:r>
            <w:proofErr w:type="gramEnd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id you thin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k of it?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loved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it.</w:t>
            </w:r>
          </w:p>
          <w:p w:rsidR="006C5412" w:rsidRPr="006C5412" w:rsidRDefault="006C5412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</w:p>
          <w:p w:rsidR="00634DDA" w:rsidRPr="006C5412" w:rsidRDefault="006C5412" w:rsidP="006C5412">
            <w:pPr>
              <w:numPr>
                <w:ilvl w:val="0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Conversations about experiences or the recent past often begin in the present perfect (with a general question) and then change to the simple past to ask for or give specific details, e.g., </w:t>
            </w:r>
            <w:r w:rsidRPr="006C54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when, what, where, who with, etc.</w:t>
            </w:r>
          </w:p>
        </w:tc>
      </w:tr>
    </w:tbl>
    <w:p w:rsidR="00634DDA" w:rsidRDefault="00634DDA" w:rsidP="00634D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D7656" w:rsidTr="00AD7656">
        <w:tc>
          <w:tcPr>
            <w:tcW w:w="7905" w:type="dxa"/>
          </w:tcPr>
          <w:p w:rsidR="00AD7656" w:rsidRPr="006C5412" w:rsidRDefault="006C5412" w:rsidP="006C541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Did you go / Have you been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new mall?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Yes,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 </w:t>
            </w:r>
            <w:proofErr w:type="gramStart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went  /</w:t>
            </w:r>
            <w:proofErr w:type="gramEnd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I've been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last month 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 was  / it's been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great.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Did you </w:t>
            </w:r>
            <w:proofErr w:type="gramStart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buy  /</w:t>
            </w:r>
            <w:proofErr w:type="gramEnd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 Have you bought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anything? 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 </w:t>
            </w:r>
            <w:proofErr w:type="gramStart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got  /</w:t>
            </w:r>
            <w:proofErr w:type="gramEnd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I've 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new pair of shoes.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 they been / Were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expensive?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Yes, very!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Did you buy / Have you bought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any new clothes recently?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6C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No, but my </w:t>
            </w:r>
            <w:proofErr w:type="gramStart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boyfriend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gave</w:t>
            </w:r>
            <w:proofErr w:type="gramEnd"/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has given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C54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 a jacket for my birthday last week.</w:t>
            </w:r>
          </w:p>
        </w:tc>
        <w:tc>
          <w:tcPr>
            <w:tcW w:w="1337" w:type="dxa"/>
            <w:vAlign w:val="center"/>
          </w:tcPr>
          <w:p w:rsidR="00AD7656" w:rsidRDefault="00567429" w:rsidP="00AD765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6742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75" type="#_x0000_t75" style="width:1in;height:40.5pt" o:ole="">
                  <v:imagedata r:id="rId10" o:title=""/>
                </v:shape>
                <o:OLEObject Type="Embed" ProgID="Package" ShapeID="_x0000_i1075" DrawAspect="Content" ObjectID="_1636350157" r:id="rId11"/>
              </w:object>
            </w:r>
          </w:p>
        </w:tc>
      </w:tr>
    </w:tbl>
    <w:p w:rsidR="00AD7656" w:rsidRPr="00E8302B" w:rsidRDefault="00AD7656" w:rsidP="00AD76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67429" w:rsidRPr="00567429" w:rsidRDefault="00567429" w:rsidP="000F496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6742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Shopping: Activity 1</w:t>
      </w:r>
    </w:p>
    <w:p w:rsidR="00847B5A" w:rsidRPr="00567429" w:rsidRDefault="00567429" w:rsidP="00567429">
      <w:pPr>
        <w:bidi w:val="0"/>
        <w:rPr>
          <w:rFonts w:ascii="Times New Roman" w:hAnsi="Times New Roman" w:cs="Times New Roman"/>
          <w:sz w:val="180"/>
          <w:szCs w:val="180"/>
        </w:rPr>
      </w:pPr>
      <w:r w:rsidRPr="00567429">
        <w:rPr>
          <w:rFonts w:ascii="Times New Roman" w:hAnsi="Times New Roman" w:cs="Times New Roman"/>
          <w:sz w:val="28"/>
          <w:szCs w:val="28"/>
        </w:rPr>
        <w:t>Listen and read. Match the word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t xml:space="preserve">1. </w:t>
            </w:r>
            <w:r>
              <w:rPr>
                <w:rStyle w:val="text-wrapper"/>
                <w:u w:val="single"/>
              </w:rPr>
              <w:t>bas</w:t>
            </w:r>
            <w:r>
              <w:rPr>
                <w:rStyle w:val="text-wrapper"/>
              </w:rPr>
              <w:t>ket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57275"/>
                  <wp:effectExtent l="1905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167" type="#_x0000_t75" style="width:31.5pt;height:40.5pt" o:ole="">
                  <v:imagedata r:id="rId15" o:title=""/>
                </v:shape>
                <o:OLEObject Type="Embed" ProgID="Package" ShapeID="_x0000_i1167" DrawAspect="Content" ObjectID="_1636350158" r:id="rId16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lastRenderedPageBreak/>
              <w:t xml:space="preserve">2. </w:t>
            </w:r>
            <w:proofErr w:type="spellStart"/>
            <w:r>
              <w:rPr>
                <w:rStyle w:val="text-wrapper"/>
                <w:u w:val="single"/>
              </w:rPr>
              <w:t>fit</w:t>
            </w:r>
            <w:r>
              <w:rPr>
                <w:rStyle w:val="text-wrapper"/>
              </w:rPr>
              <w:t>﻿ting</w:t>
            </w:r>
            <w:proofErr w:type="spellEnd"/>
            <w:r>
              <w:rPr>
                <w:rStyle w:val="text-wrapper"/>
              </w:rPr>
              <w:t xml:space="preserve"> room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28700"/>
                  <wp:effectExtent l="19050" t="0" r="0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162" type="#_x0000_t75" style="width:31.5pt;height:40.5pt" o:ole="">
                  <v:imagedata r:id="rId20" o:title=""/>
                </v:shape>
                <o:OLEObject Type="Embed" ProgID="Package" ShapeID="_x0000_i1162" DrawAspect="Content" ObjectID="_1636350159" r:id="rId21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t>3.</w:t>
            </w:r>
            <w:r>
              <w:rPr>
                <w:rStyle w:val="ListParagraph"/>
                <w:u w:val="single"/>
              </w:rPr>
              <w:t xml:space="preserve"> </w:t>
            </w:r>
            <w:r>
              <w:rPr>
                <w:rStyle w:val="text-wrapper"/>
                <w:u w:val="single"/>
              </w:rPr>
              <w:t>chec</w:t>
            </w:r>
            <w:r>
              <w:rPr>
                <w:rStyle w:val="text-wrapper"/>
              </w:rPr>
              <w:t>kout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47750"/>
                  <wp:effectExtent l="19050" t="0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114425"/>
                  <wp:effectExtent l="1905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157" type="#_x0000_t75" style="width:31.5pt;height:40.5pt" o:ole="">
                  <v:imagedata r:id="rId24" o:title=""/>
                </v:shape>
                <o:OLEObject Type="Embed" ProgID="Package" ShapeID="_x0000_i1157" DrawAspect="Content" ObjectID="_1636350160" r:id="rId25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  <w:u w:val="single"/>
              </w:rPr>
              <w:t>cus</w:t>
            </w:r>
            <w:r>
              <w:rPr>
                <w:rStyle w:val="text-wrapper"/>
              </w:rPr>
              <w:t>tomer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57275"/>
                  <wp:effectExtent l="1905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084" type="#_x0000_t75" style="width:31.5pt;height:40.5pt" o:ole="">
                  <v:imagedata r:id="rId27" o:title=""/>
                </v:shape>
                <o:OLEObject Type="Embed" ProgID="Package" ShapeID="_x0000_i1084" DrawAspect="Content" ObjectID="_1636350161" r:id="rId28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>re</w:t>
            </w:r>
            <w:r>
              <w:rPr>
                <w:rStyle w:val="text-wrapper"/>
                <w:u w:val="single"/>
              </w:rPr>
              <w:t>ceipt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114425"/>
                  <wp:effectExtent l="1905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093" type="#_x0000_t75" style="width:31.5pt;height:40.5pt" o:ole="">
                  <v:imagedata r:id="rId30" o:title=""/>
                </v:shape>
                <o:OLEObject Type="Embed" ProgID="Package" ShapeID="_x0000_i1093" DrawAspect="Content" ObjectID="_1636350162" r:id="rId31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Pr="00D35BAF" w:rsidRDefault="00567429" w:rsidP="00567429">
            <w:pPr>
              <w:pStyle w:val="NormalWeb"/>
            </w:pPr>
            <w:r>
              <w:t xml:space="preserve">6. </w:t>
            </w:r>
            <w:r>
              <w:rPr>
                <w:rStyle w:val="text-wrapper"/>
              </w:rPr>
              <w:t>shelves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71600" cy="1114425"/>
                  <wp:effectExtent l="19050" t="0" r="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100" type="#_x0000_t75" style="width:31.5pt;height:40.5pt" o:ole="">
                  <v:imagedata r:id="rId32" o:title=""/>
                </v:shape>
                <o:OLEObject Type="Embed" ProgID="Package" ShapeID="_x0000_i1100" DrawAspect="Content" ObjectID="_1636350163" r:id="rId33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lastRenderedPageBreak/>
              <w:t xml:space="preserve">7. </w:t>
            </w:r>
            <w:proofErr w:type="spellStart"/>
            <w:r>
              <w:rPr>
                <w:rStyle w:val="text-wrapper"/>
                <w:u w:val="single"/>
              </w:rPr>
              <w:t>sales</w:t>
            </w:r>
            <w:r>
              <w:rPr>
                <w:rStyle w:val="text-wrapper"/>
              </w:rPr>
              <w:t>﻿person</w:t>
            </w:r>
            <w:proofErr w:type="spellEnd"/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110" type="#_x0000_t75" style="width:31.5pt;height:40.5pt" o:ole="">
                  <v:imagedata r:id="rId34" o:title=""/>
                </v:shape>
                <o:OLEObject Type="Embed" ProgID="Package" ShapeID="_x0000_i1110" DrawAspect="Content" ObjectID="_1636350164" r:id="rId35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Pr="00D35BAF" w:rsidRDefault="00567429" w:rsidP="00567429">
            <w:pPr>
              <w:pStyle w:val="NormalWeb"/>
            </w:pPr>
            <w:r>
              <w:t xml:space="preserve">8. </w:t>
            </w:r>
            <w:r>
              <w:rPr>
                <w:rStyle w:val="text-wrapper"/>
                <w:u w:val="single"/>
              </w:rPr>
              <w:t>sho</w:t>
            </w:r>
            <w:r>
              <w:rPr>
                <w:rStyle w:val="text-wrapper"/>
              </w:rPr>
              <w:t>pping bag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28700"/>
                  <wp:effectExtent l="1905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71600" cy="1114425"/>
                  <wp:effectExtent l="1905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119" type="#_x0000_t75" style="width:31.5pt;height:40.5pt" o:ole="">
                  <v:imagedata r:id="rId37" o:title=""/>
                </v:shape>
                <o:OLEObject Type="Embed" ProgID="Package" ShapeID="_x0000_i1119" DrawAspect="Content" ObjectID="_1636350165" r:id="rId38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lastRenderedPageBreak/>
              <w:t xml:space="preserve">9. </w:t>
            </w:r>
            <w:r>
              <w:rPr>
                <w:rStyle w:val="text-wrapper"/>
              </w:rPr>
              <w:t>sale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47750"/>
                  <wp:effectExtent l="1905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630" w:dyaOrig="811">
                <v:shape id="_x0000_i1129" type="#_x0000_t75" style="width:31.5pt;height:40.5pt" o:ole="">
                  <v:imagedata r:id="rId39" o:title=""/>
                </v:shape>
                <o:OLEObject Type="Embed" ProgID="Package" ShapeID="_x0000_i1129" DrawAspect="Content" ObjectID="_1636350166" r:id="rId40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t xml:space="preserve">10. </w:t>
            </w:r>
            <w:r>
              <w:rPr>
                <w:rStyle w:val="text-wrapper"/>
              </w:rPr>
              <w:t>register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28700"/>
                  <wp:effectExtent l="1905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57275"/>
                  <wp:effectExtent l="1905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81125" cy="1076325"/>
                  <wp:effectExtent l="19050" t="0" r="9525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751" w:dyaOrig="811">
                <v:shape id="_x0000_i1140" type="#_x0000_t75" style="width:37.5pt;height:40.5pt" o:ole="">
                  <v:imagedata r:id="rId41" o:title=""/>
                </v:shape>
                <o:OLEObject Type="Embed" ProgID="Package" ShapeID="_x0000_i1140" DrawAspect="Content" ObjectID="_1636350167" r:id="rId42"/>
              </w:object>
            </w:r>
          </w:p>
        </w:tc>
      </w:tr>
      <w:tr w:rsidR="00567429" w:rsidTr="00567429">
        <w:tc>
          <w:tcPr>
            <w:tcW w:w="7196" w:type="dxa"/>
          </w:tcPr>
          <w:p w:rsidR="00567429" w:rsidRDefault="00567429" w:rsidP="00567429">
            <w:pPr>
              <w:pStyle w:val="NormalWeb"/>
            </w:pPr>
            <w:r>
              <w:lastRenderedPageBreak/>
              <w:t xml:space="preserve">11. </w:t>
            </w:r>
            <w:proofErr w:type="spellStart"/>
            <w:r>
              <w:rPr>
                <w:u w:val="single"/>
              </w:rPr>
              <w:t>shop</w:t>
            </w:r>
            <w:r>
              <w:t>﻿ping</w:t>
            </w:r>
            <w:proofErr w:type="spellEnd"/>
            <w:r>
              <w:t xml:space="preserve"> cart</w:t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47750"/>
                  <wp:effectExtent l="1905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429" w:rsidRDefault="00567429" w:rsidP="00567429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67429" w:rsidRDefault="00567429" w:rsidP="00567429">
            <w:pPr>
              <w:pStyle w:val="NormalWeb"/>
              <w:jc w:val="center"/>
            </w:pPr>
            <w:r w:rsidRPr="00567429">
              <w:object w:dxaOrig="751" w:dyaOrig="811">
                <v:shape id="_x0000_i1152" type="#_x0000_t75" style="width:37.5pt;height:40.5pt" o:ole="">
                  <v:imagedata r:id="rId43" o:title=""/>
                </v:shape>
                <o:OLEObject Type="Embed" ProgID="Package" ShapeID="_x0000_i1152" DrawAspect="Content" ObjectID="_1636350168" r:id="rId44"/>
              </w:object>
            </w:r>
          </w:p>
        </w:tc>
      </w:tr>
    </w:tbl>
    <w:p w:rsidR="00743CAD" w:rsidRPr="00DA48A8" w:rsidRDefault="00743CAD" w:rsidP="00743CAD">
      <w:pPr>
        <w:pStyle w:val="NormalWeb"/>
      </w:pPr>
    </w:p>
    <w:p w:rsidR="00743CAD" w:rsidRPr="00DA48A8" w:rsidRDefault="00567429" w:rsidP="00DA48A8">
      <w:pPr>
        <w:pStyle w:val="NormalWeb"/>
        <w:rPr>
          <w:b/>
          <w:bCs/>
          <w:sz w:val="220"/>
          <w:szCs w:val="220"/>
        </w:rPr>
      </w:pPr>
      <w:r w:rsidRPr="00567429">
        <w:rPr>
          <w:rStyle w:val="title-breadcrumb"/>
          <w:b/>
          <w:bCs/>
          <w:sz w:val="36"/>
          <w:szCs w:val="36"/>
        </w:rPr>
        <w:t xml:space="preserve">Shopping: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CD4F4C" w:rsidRDefault="00CD4F4C" w:rsidP="00CD4F4C">
      <w:pPr>
        <w:bidi w:val="0"/>
        <w:rPr>
          <w:rFonts w:ascii="Times New Roman" w:hAnsi="Times New Roman" w:cs="Times New Roman"/>
          <w:sz w:val="220"/>
          <w:szCs w:val="220"/>
        </w:rPr>
      </w:pPr>
      <w:r w:rsidRPr="00CD4F4C">
        <w:rPr>
          <w:rFonts w:ascii="Times New Roman" w:hAnsi="Times New Roman" w:cs="Times New Roman"/>
          <w:sz w:val="28"/>
          <w:szCs w:val="28"/>
        </w:rPr>
        <w:t>Match 1–6 to a–f to make mini dialogues.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DA48A8" w:rsidTr="00847B5A">
        <w:tc>
          <w:tcPr>
            <w:tcW w:w="7584" w:type="dxa"/>
            <w:vAlign w:val="center"/>
          </w:tcPr>
          <w:p w:rsidR="00DA48A8" w:rsidRPr="00CD4F4C" w:rsidRDefault="00CD4F4C" w:rsidP="00CD4F4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Can I help you?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2. 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What size are you?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Can I try on this shirt?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This shirt doesn't fit me.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That jacket really suits you.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going to take these pants back.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Yes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, the fitting rooms are over there.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too big for me.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always look good in red.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just looking, thank you.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 medium.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They're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too short.</w:t>
            </w:r>
          </w:p>
        </w:tc>
        <w:tc>
          <w:tcPr>
            <w:tcW w:w="1658" w:type="dxa"/>
            <w:vAlign w:val="center"/>
          </w:tcPr>
          <w:p w:rsidR="00DA48A8" w:rsidRDefault="00CD4F4C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4C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310" type="#_x0000_t75" style="width:1in;height:40.5pt" o:ole="">
                  <v:imagedata r:id="rId45" o:title=""/>
                </v:shape>
                <o:OLEObject Type="Embed" ProgID="Package" ShapeID="_x0000_i1310" DrawAspect="Content" ObjectID="_1636350169" r:id="rId46"/>
              </w:object>
            </w:r>
          </w:p>
        </w:tc>
      </w:tr>
    </w:tbl>
    <w:p w:rsidR="000F496E" w:rsidRDefault="000F496E" w:rsidP="00BA7263">
      <w:pPr>
        <w:pStyle w:val="NormalWeb"/>
        <w:rPr>
          <w:rStyle w:val="title-breadcrumb"/>
          <w:b/>
          <w:bCs/>
          <w:sz w:val="36"/>
          <w:szCs w:val="36"/>
        </w:rPr>
      </w:pPr>
    </w:p>
    <w:p w:rsidR="00E0167D" w:rsidRPr="00CD4F4C" w:rsidRDefault="00CD4F4C" w:rsidP="00CD4F4C">
      <w:pPr>
        <w:pStyle w:val="NormalWeb"/>
        <w:rPr>
          <w:b/>
          <w:bCs/>
          <w:sz w:val="220"/>
          <w:szCs w:val="220"/>
        </w:rPr>
      </w:pPr>
      <w:r w:rsidRPr="00567429">
        <w:rPr>
          <w:rStyle w:val="title-breadcrumb"/>
          <w:b/>
          <w:bCs/>
          <w:sz w:val="36"/>
          <w:szCs w:val="36"/>
        </w:rPr>
        <w:t xml:space="preserve">Shopping: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3</w:t>
      </w:r>
    </w:p>
    <w:p w:rsidR="00743CAD" w:rsidRDefault="00CD4F4C" w:rsidP="00CD4F4C">
      <w:pPr>
        <w:bidi w:val="0"/>
        <w:rPr>
          <w:rFonts w:ascii="Times New Roman" w:hAnsi="Times New Roman" w:cs="Times New Roman"/>
          <w:sz w:val="28"/>
          <w:szCs w:val="28"/>
        </w:rPr>
      </w:pPr>
      <w:r w:rsidRPr="00CD4F4C">
        <w:rPr>
          <w:rFonts w:ascii="Times New Roman" w:hAnsi="Times New Roman" w:cs="Times New Roman"/>
          <w:sz w:val="28"/>
          <w:szCs w:val="28"/>
        </w:rPr>
        <w:t>Read the text about shopping online. Then complete the phrases with words from the list.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D4F4C" w:rsidTr="00CD4F4C">
        <w:tc>
          <w:tcPr>
            <w:tcW w:w="7621" w:type="dxa"/>
            <w:vAlign w:val="center"/>
          </w:tcPr>
          <w:p w:rsidR="00CD4F4C" w:rsidRPr="00CD4F4C" w:rsidRDefault="00CD4F4C" w:rsidP="00CD4F4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auction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account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checkout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payment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delivery</w:t>
            </w:r>
          </w:p>
          <w:p w:rsidR="00CD4F4C" w:rsidRPr="00CD4F4C" w:rsidRDefault="00CD4F4C" w:rsidP="00CD4F4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next-day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debit</w:t>
            </w:r>
          </w:p>
        </w:tc>
        <w:tc>
          <w:tcPr>
            <w:tcW w:w="1621" w:type="dxa"/>
            <w:vAlign w:val="center"/>
          </w:tcPr>
          <w:p w:rsidR="00CD4F4C" w:rsidRDefault="00CD4F4C" w:rsidP="00CD4F4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4C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317" type="#_x0000_t75" style="width:1in;height:40.5pt" o:ole="">
                  <v:imagedata r:id="rId47" o:title=""/>
                </v:shape>
                <o:OLEObject Type="Embed" ProgID="Package" ShapeID="_x0000_i1317" DrawAspect="Content" ObjectID="_1636350170" r:id="rId48"/>
              </w:object>
            </w:r>
          </w:p>
        </w:tc>
      </w:tr>
    </w:tbl>
    <w:p w:rsidR="00CD4F4C" w:rsidRPr="00CD4F4C" w:rsidRDefault="00CD4F4C" w:rsidP="00CD4F4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D4F4C" w:rsidRDefault="00CD4F4C" w:rsidP="00CD4F4C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All major chain stores and many other smaller shops sell online, and a lot of people prefer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going to their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_________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_  than</w:t>
      </w:r>
      <w:proofErr w:type="gramEnd"/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the actual store. The first time you use a site, you usually have to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create </w:t>
      </w:r>
      <w:proofErr w:type="gramStart"/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an</w:t>
      </w:r>
      <w:proofErr w:type="gramEnd"/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__________   where you give your personal details. Then you choose what you want to buy and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click on each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__________   . Everything you buy goes in your __________   , usually at the top right of the page. When you are ready to pay, you click on "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proceed to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__________   ". You then have to give the __________  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address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where you want them to send your things. You can usually pay extra for __________  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delivery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– standard delivery is sometimes free. Then you choose how you want to pay, for example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with a credit or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__________   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card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or with PayPal, and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give your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__________  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details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, for example your credit card number and expiration date. Finally you confirm your payment and receive a reference number and a confirmation email. And then you wait! Many people also buy and sell things online at __________   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sites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like eBay.</w:t>
      </w:r>
    </w:p>
    <w:p w:rsidR="00CD4F4C" w:rsidRPr="00CD4F4C" w:rsidRDefault="00CD4F4C" w:rsidP="00CD4F4C">
      <w:pPr>
        <w:bidi w:val="0"/>
        <w:rPr>
          <w:rStyle w:val="item"/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CD4F4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c</w:t>
      </w:r>
      <w:proofErr w:type="gramEnd"/>
      <w:r w:rsidRPr="00CD4F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proofErr w:type="spellStart"/>
      <w:r w:rsidRPr="00CD4F4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ch</w:t>
      </w:r>
      <w:proofErr w:type="spellEnd"/>
    </w:p>
    <w:p w:rsidR="00CD4F4C" w:rsidRPr="00CD4F4C" w:rsidRDefault="00CD4F4C" w:rsidP="00CD4F4C">
      <w:pPr>
        <w:bidi w:val="0"/>
        <w:rPr>
          <w:rFonts w:ascii="Times New Roman" w:hAnsi="Times New Roman" w:cs="Times New Roman"/>
          <w:sz w:val="32"/>
          <w:szCs w:val="32"/>
        </w:rPr>
      </w:pPr>
      <w:r w:rsidRPr="00CD4F4C">
        <w:rPr>
          <w:rFonts w:ascii="Times New Roman" w:hAnsi="Times New Roman" w:cs="Times New Roman"/>
          <w:sz w:val="28"/>
          <w:szCs w:val="28"/>
        </w:rPr>
        <w:t xml:space="preserve">How is </w:t>
      </w:r>
      <w:r w:rsidRPr="00CD4F4C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CD4F4C">
        <w:rPr>
          <w:rFonts w:ascii="Times New Roman" w:hAnsi="Times New Roman" w:cs="Times New Roman"/>
          <w:sz w:val="28"/>
          <w:szCs w:val="28"/>
        </w:rPr>
        <w:t xml:space="preserve"> pronounced in these words? Put the words in the correct box. Listen and check. Then listen and repeat.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D4F4C" w:rsidTr="00CD4F4C">
        <w:tc>
          <w:tcPr>
            <w:tcW w:w="7338" w:type="dxa"/>
            <w:vAlign w:val="center"/>
          </w:tcPr>
          <w:p w:rsidR="00CD4F4C" w:rsidRDefault="00CD4F4C" w:rsidP="00CD4F4C">
            <w:pPr>
              <w:pStyle w:val="NormalWeb"/>
              <w:jc w:val="center"/>
            </w:pPr>
            <w:r>
              <w:t>au</w:t>
            </w:r>
            <w:r>
              <w:rPr>
                <w:b/>
                <w:bCs/>
              </w:rPr>
              <w:t>c</w:t>
            </w:r>
            <w:r>
              <w:t xml:space="preserve">tion          </w:t>
            </w:r>
            <w:r>
              <w:rPr>
                <w:b/>
                <w:bCs/>
              </w:rPr>
              <w:t>c</w:t>
            </w:r>
            <w:r>
              <w:t>ity         a</w:t>
            </w:r>
            <w:r>
              <w:rPr>
                <w:b/>
                <w:bCs/>
              </w:rPr>
              <w:t>cc</w:t>
            </w:r>
            <w:r>
              <w:t>ount         de</w:t>
            </w:r>
            <w:r>
              <w:rPr>
                <w:b/>
                <w:bCs/>
              </w:rPr>
              <w:t>c</w:t>
            </w:r>
            <w:r>
              <w:t>ide          pro</w:t>
            </w:r>
            <w:r>
              <w:rPr>
                <w:b/>
                <w:bCs/>
              </w:rPr>
              <w:t>c</w:t>
            </w:r>
            <w:r>
              <w:t>eed            re</w:t>
            </w:r>
            <w:r>
              <w:rPr>
                <w:b/>
                <w:bCs/>
              </w:rPr>
              <w:t>c</w:t>
            </w:r>
            <w:r>
              <w:t>eipt</w:t>
            </w:r>
          </w:p>
          <w:p w:rsidR="00CD4F4C" w:rsidRDefault="00CD4F4C" w:rsidP="00CD4F4C">
            <w:pPr>
              <w:pStyle w:val="NormalWeb"/>
              <w:jc w:val="center"/>
            </w:pPr>
            <w:r>
              <w:rPr>
                <w:b/>
                <w:bCs/>
              </w:rPr>
              <w:t>c</w:t>
            </w:r>
            <w:r>
              <w:t xml:space="preserve">lothes            </w:t>
            </w:r>
            <w:r>
              <w:rPr>
                <w:b/>
                <w:bCs/>
              </w:rPr>
              <w:t>c</w:t>
            </w:r>
            <w:r>
              <w:t xml:space="preserve">ustomer            </w:t>
            </w:r>
            <w:r>
              <w:rPr>
                <w:b/>
                <w:bCs/>
              </w:rPr>
              <w:t>c</w:t>
            </w:r>
            <w:r>
              <w:t xml:space="preserve">redit </w:t>
            </w:r>
            <w:r>
              <w:rPr>
                <w:b/>
                <w:bCs/>
              </w:rPr>
              <w:t>c</w:t>
            </w:r>
            <w:r>
              <w:t xml:space="preserve">ard             </w:t>
            </w:r>
            <w:r>
              <w:rPr>
                <w:b/>
                <w:bCs/>
              </w:rPr>
              <w:t>c</w:t>
            </w:r>
            <w:r>
              <w:t>li</w:t>
            </w:r>
            <w:r>
              <w:rPr>
                <w:b/>
                <w:bCs/>
              </w:rPr>
              <w:t>c</w:t>
            </w:r>
            <w:r>
              <w:t>k</w:t>
            </w:r>
          </w:p>
        </w:tc>
        <w:tc>
          <w:tcPr>
            <w:tcW w:w="1904" w:type="dxa"/>
            <w:vAlign w:val="center"/>
          </w:tcPr>
          <w:p w:rsidR="00CD4F4C" w:rsidRDefault="00CD4F4C" w:rsidP="00CD4F4C">
            <w:pPr>
              <w:pStyle w:val="NormalWeb"/>
              <w:jc w:val="center"/>
            </w:pPr>
            <w:r w:rsidRPr="00CD4F4C">
              <w:object w:dxaOrig="1276" w:dyaOrig="811">
                <v:shape id="_x0000_i1407" type="#_x0000_t75" style="width:63.75pt;height:40.5pt" o:ole="">
                  <v:imagedata r:id="rId49" o:title=""/>
                </v:shape>
                <o:OLEObject Type="Embed" ProgID="Package" ShapeID="_x0000_i1407" DrawAspect="Content" ObjectID="_1636350171" r:id="rId50"/>
              </w:object>
            </w:r>
          </w:p>
        </w:tc>
      </w:tr>
    </w:tbl>
    <w:p w:rsidR="00CD4F4C" w:rsidRDefault="00CD4F4C" w:rsidP="00CD4F4C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D4F4C" w:rsidTr="00CD4F4C">
        <w:tc>
          <w:tcPr>
            <w:tcW w:w="4621" w:type="dxa"/>
          </w:tcPr>
          <w:p w:rsidR="00CD4F4C" w:rsidRPr="00CD4F4C" w:rsidRDefault="00CD4F4C" w:rsidP="00CD4F4C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   /k/</w:t>
            </w:r>
          </w:p>
        </w:tc>
        <w:tc>
          <w:tcPr>
            <w:tcW w:w="4621" w:type="dxa"/>
          </w:tcPr>
          <w:p w:rsidR="00CD4F4C" w:rsidRPr="00CD4F4C" w:rsidRDefault="00CD4F4C" w:rsidP="00CD4F4C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snake   /s/</w:t>
            </w:r>
          </w:p>
        </w:tc>
      </w:tr>
      <w:tr w:rsidR="00CD4F4C" w:rsidTr="00CD4F4C">
        <w:trPr>
          <w:trHeight w:val="1053"/>
        </w:trPr>
        <w:tc>
          <w:tcPr>
            <w:tcW w:w="4621" w:type="dxa"/>
          </w:tcPr>
          <w:p w:rsidR="00CD4F4C" w:rsidRDefault="00CD4F4C" w:rsidP="00CD4F4C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CD4F4C" w:rsidRDefault="00CD4F4C" w:rsidP="00CD4F4C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F4C" w:rsidRPr="00CD4F4C" w:rsidRDefault="00CD4F4C" w:rsidP="00CD4F4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0F496E" w:rsidRPr="00CD4F4C" w:rsidRDefault="00CD4F4C" w:rsidP="00CD4F4C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CD4F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I've never worn it: Activity 1</w:t>
      </w:r>
    </w:p>
    <w:p w:rsidR="00E0167D" w:rsidRPr="00CD4F4C" w:rsidRDefault="00CD4F4C" w:rsidP="00CD4F4C">
      <w:pPr>
        <w:bidi w:val="0"/>
        <w:rPr>
          <w:rFonts w:ascii="Times New Roman" w:hAnsi="Times New Roman" w:cs="Times New Roman"/>
          <w:sz w:val="52"/>
          <w:szCs w:val="52"/>
        </w:rPr>
      </w:pPr>
      <w:r w:rsidRPr="00CD4F4C">
        <w:rPr>
          <w:rFonts w:ascii="Times New Roman" w:hAnsi="Times New Roman" w:cs="Times New Roman"/>
          <w:sz w:val="28"/>
          <w:szCs w:val="28"/>
        </w:rPr>
        <w:lastRenderedPageBreak/>
        <w:t xml:space="preserve">Listen to four people answering the question </w:t>
      </w:r>
      <w:r w:rsidRPr="00CD4F4C">
        <w:rPr>
          <w:rFonts w:ascii="Times New Roman" w:hAnsi="Times New Roman" w:cs="Times New Roman"/>
          <w:i/>
          <w:iCs/>
          <w:sz w:val="28"/>
          <w:szCs w:val="28"/>
        </w:rPr>
        <w:t>Have you ever bought something that you've never worn</w:t>
      </w:r>
      <w:r w:rsidRPr="00CD4F4C">
        <w:rPr>
          <w:rFonts w:ascii="Times New Roman" w:hAnsi="Times New Roman" w:cs="Times New Roman"/>
          <w:sz w:val="28"/>
          <w:szCs w:val="28"/>
        </w:rPr>
        <w:t>? Complete the sentences with words from the list. There is one word you do not need.</w:t>
      </w:r>
    </w:p>
    <w:p w:rsidR="000F496E" w:rsidRDefault="000F496E" w:rsidP="000F496E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BA6C00" w:rsidTr="00BA6C00">
        <w:tc>
          <w:tcPr>
            <w:tcW w:w="7196" w:type="dxa"/>
          </w:tcPr>
          <w:p w:rsidR="00CD4F4C" w:rsidRPr="00CD4F4C" w:rsidRDefault="00CD4F4C" w:rsidP="00CD4F4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sports clothes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coat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pants</w:t>
            </w:r>
          </w:p>
          <w:p w:rsidR="00BA6C00" w:rsidRPr="00CD4F4C" w:rsidRDefault="00CD4F4C" w:rsidP="00CD4F4C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shirt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</w:t>
            </w:r>
            <w:r w:rsidRPr="00CD4F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skirt</w:t>
            </w:r>
          </w:p>
        </w:tc>
        <w:tc>
          <w:tcPr>
            <w:tcW w:w="2046" w:type="dxa"/>
            <w:vAlign w:val="center"/>
          </w:tcPr>
          <w:p w:rsidR="00BA6C00" w:rsidRDefault="00CD4F4C" w:rsidP="00BA6C00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D4F4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431" type="#_x0000_t75" style="width:1in;height:40.5pt" o:ole="">
                  <v:imagedata r:id="rId51" o:title=""/>
                </v:shape>
                <o:OLEObject Type="Embed" ProgID="Package" ShapeID="_x0000_i1431" DrawAspect="Content" ObjectID="_1636350172" r:id="rId52"/>
              </w:object>
            </w:r>
          </w:p>
        </w:tc>
      </w:tr>
    </w:tbl>
    <w:p w:rsidR="00BA6C00" w:rsidRDefault="00BA6C00" w:rsidP="00BA6C00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A7263" w:rsidRPr="00CD4F4C" w:rsidRDefault="00CD4F4C" w:rsidP="00CD4F4C">
      <w:pPr>
        <w:bidi w:val="0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CD4F4C">
        <w:rPr>
          <w:rStyle w:val="item"/>
          <w:rFonts w:ascii="Times New Roman" w:hAnsi="Times New Roman" w:cs="Times New Roman"/>
          <w:sz w:val="24"/>
          <w:szCs w:val="24"/>
        </w:rPr>
        <w:t>Speaker 1 bought _____________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>Speaker 2 bought _____________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>Speaker 3 bought _____________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>Speaker 4 bought _____________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</w:p>
    <w:p w:rsidR="00BA7263" w:rsidRPr="00BA7263" w:rsidRDefault="00CD4F4C" w:rsidP="00BA726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D4F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I've never worn it: </w:t>
      </w:r>
      <w:r w:rsid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0F496E" w:rsidRPr="00CD4F4C" w:rsidRDefault="00CD4F4C" w:rsidP="00CD4F4C">
      <w:pPr>
        <w:pStyle w:val="NormalWeb"/>
        <w:rPr>
          <w:sz w:val="32"/>
          <w:szCs w:val="32"/>
        </w:rPr>
      </w:pPr>
      <w:proofErr w:type="spellStart"/>
      <w:proofErr w:type="gramStart"/>
      <w:r w:rsidRPr="00CD4F4C">
        <w:rPr>
          <w:sz w:val="28"/>
          <w:szCs w:val="28"/>
        </w:rPr>
        <w:t>Listan</w:t>
      </w:r>
      <w:proofErr w:type="spellEnd"/>
      <w:r w:rsidRPr="00CD4F4C">
        <w:rPr>
          <w:sz w:val="28"/>
          <w:szCs w:val="28"/>
        </w:rPr>
        <w:t xml:space="preserve"> to the conversations again.</w:t>
      </w:r>
      <w:proofErr w:type="gramEnd"/>
      <w:r w:rsidRPr="00CD4F4C">
        <w:rPr>
          <w:sz w:val="28"/>
          <w:szCs w:val="28"/>
        </w:rPr>
        <w:t xml:space="preserve"> Match the speakers to the sentences a–d.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CD4F4C" w:rsidTr="00CD4F4C">
        <w:tc>
          <w:tcPr>
            <w:tcW w:w="7196" w:type="dxa"/>
          </w:tcPr>
          <w:p w:rsidR="00CD4F4C" w:rsidRPr="00CD4F4C" w:rsidRDefault="00CD4F4C" w:rsidP="00CD4F4C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 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 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 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 ___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 / She bought something online, but didn't like the clothes when they arrived.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 bought the clothes too quickly and later didn't like them.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 wanted to look like someone who he / she admired.</w:t>
            </w:r>
            <w:r w:rsidRPr="00CD4F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F4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proofErr w:type="gramStart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CD4F4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 suddenly didn't need the new clothes any more.</w:t>
            </w:r>
          </w:p>
        </w:tc>
        <w:tc>
          <w:tcPr>
            <w:tcW w:w="2046" w:type="dxa"/>
            <w:vAlign w:val="center"/>
          </w:tcPr>
          <w:p w:rsidR="00CD4F4C" w:rsidRDefault="00CD4F4C" w:rsidP="00CD4F4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4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457" type="#_x0000_t75" style="width:1in;height:40.5pt" o:ole="">
                  <v:imagedata r:id="rId53" o:title=""/>
                </v:shape>
                <o:OLEObject Type="Embed" ProgID="Package" ShapeID="_x0000_i1457" DrawAspect="Content" ObjectID="_1636350173" r:id="rId54"/>
              </w:object>
            </w:r>
          </w:p>
        </w:tc>
      </w:tr>
    </w:tbl>
    <w:p w:rsidR="00743CAD" w:rsidRDefault="00743CAD" w:rsidP="000F496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0F496E" w:rsidRPr="000F496E" w:rsidRDefault="000F496E" w:rsidP="000F496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A6C00" w:rsidRDefault="00BA6C00" w:rsidP="00BA6C00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sectPr w:rsidR="00BA6C0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F4C" w:rsidRDefault="00CD4F4C" w:rsidP="00D35CE8">
      <w:pPr>
        <w:spacing w:after="0" w:line="240" w:lineRule="auto"/>
      </w:pPr>
      <w:r>
        <w:separator/>
      </w:r>
    </w:p>
  </w:endnote>
  <w:endnote w:type="continuationSeparator" w:id="1">
    <w:p w:rsidR="00CD4F4C" w:rsidRDefault="00CD4F4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F4C" w:rsidRDefault="00CD4F4C" w:rsidP="00D35CE8">
      <w:pPr>
        <w:spacing w:after="0" w:line="240" w:lineRule="auto"/>
      </w:pPr>
      <w:r>
        <w:separator/>
      </w:r>
    </w:p>
  </w:footnote>
  <w:footnote w:type="continuationSeparator" w:id="1">
    <w:p w:rsidR="00CD4F4C" w:rsidRDefault="00CD4F4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717D"/>
    <w:multiLevelType w:val="hybridMultilevel"/>
    <w:tmpl w:val="30B2A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31729"/>
    <w:multiLevelType w:val="multilevel"/>
    <w:tmpl w:val="88E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47D31"/>
    <w:multiLevelType w:val="multilevel"/>
    <w:tmpl w:val="3572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86F3A"/>
    <w:multiLevelType w:val="multilevel"/>
    <w:tmpl w:val="B8D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932AB"/>
    <w:multiLevelType w:val="hybridMultilevel"/>
    <w:tmpl w:val="EBB651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736660"/>
    <w:multiLevelType w:val="hybridMultilevel"/>
    <w:tmpl w:val="7D2684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80FC7"/>
    <w:multiLevelType w:val="multilevel"/>
    <w:tmpl w:val="E888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0400B"/>
    <w:multiLevelType w:val="multilevel"/>
    <w:tmpl w:val="3ACA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B14623"/>
    <w:multiLevelType w:val="hybridMultilevel"/>
    <w:tmpl w:val="5F269B18"/>
    <w:lvl w:ilvl="0" w:tplc="07220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026D2D"/>
    <w:multiLevelType w:val="multilevel"/>
    <w:tmpl w:val="4806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A35D5"/>
    <w:multiLevelType w:val="multilevel"/>
    <w:tmpl w:val="DDC6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206AA5"/>
    <w:multiLevelType w:val="multilevel"/>
    <w:tmpl w:val="2E08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C46CCE"/>
    <w:multiLevelType w:val="hybridMultilevel"/>
    <w:tmpl w:val="BA56F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8295D1F"/>
    <w:multiLevelType w:val="multilevel"/>
    <w:tmpl w:val="5DE0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B84DD4"/>
    <w:multiLevelType w:val="multilevel"/>
    <w:tmpl w:val="ED5A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C121AE"/>
    <w:multiLevelType w:val="hybridMultilevel"/>
    <w:tmpl w:val="88E8C8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877F2B"/>
    <w:multiLevelType w:val="multilevel"/>
    <w:tmpl w:val="C19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9356D4"/>
    <w:multiLevelType w:val="hybridMultilevel"/>
    <w:tmpl w:val="7268A4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6712C"/>
    <w:multiLevelType w:val="multilevel"/>
    <w:tmpl w:val="F78A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73498F"/>
    <w:multiLevelType w:val="multilevel"/>
    <w:tmpl w:val="85B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814375"/>
    <w:multiLevelType w:val="multilevel"/>
    <w:tmpl w:val="1D96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6E6FC2"/>
    <w:multiLevelType w:val="hybridMultilevel"/>
    <w:tmpl w:val="703ABB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F848DE"/>
    <w:multiLevelType w:val="hybridMultilevel"/>
    <w:tmpl w:val="3A3A3728"/>
    <w:lvl w:ilvl="0" w:tplc="731698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7D166F5"/>
    <w:multiLevelType w:val="multilevel"/>
    <w:tmpl w:val="3670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ED0ECD"/>
    <w:multiLevelType w:val="multilevel"/>
    <w:tmpl w:val="E72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D84023"/>
    <w:multiLevelType w:val="multilevel"/>
    <w:tmpl w:val="76C0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CE676D"/>
    <w:multiLevelType w:val="hybridMultilevel"/>
    <w:tmpl w:val="006A4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B91EF5"/>
    <w:multiLevelType w:val="multilevel"/>
    <w:tmpl w:val="8EE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75707F"/>
    <w:multiLevelType w:val="multilevel"/>
    <w:tmpl w:val="339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3"/>
  </w:num>
  <w:num w:numId="3">
    <w:abstractNumId w:val="6"/>
  </w:num>
  <w:num w:numId="4">
    <w:abstractNumId w:val="19"/>
  </w:num>
  <w:num w:numId="5">
    <w:abstractNumId w:val="13"/>
  </w:num>
  <w:num w:numId="6">
    <w:abstractNumId w:val="18"/>
  </w:num>
  <w:num w:numId="7">
    <w:abstractNumId w:val="36"/>
  </w:num>
  <w:num w:numId="8">
    <w:abstractNumId w:val="20"/>
  </w:num>
  <w:num w:numId="9">
    <w:abstractNumId w:val="28"/>
  </w:num>
  <w:num w:numId="10">
    <w:abstractNumId w:val="16"/>
  </w:num>
  <w:num w:numId="11">
    <w:abstractNumId w:val="2"/>
  </w:num>
  <w:num w:numId="12">
    <w:abstractNumId w:val="9"/>
  </w:num>
  <w:num w:numId="13">
    <w:abstractNumId w:val="37"/>
  </w:num>
  <w:num w:numId="14">
    <w:abstractNumId w:val="15"/>
  </w:num>
  <w:num w:numId="15">
    <w:abstractNumId w:val="11"/>
  </w:num>
  <w:num w:numId="16">
    <w:abstractNumId w:val="4"/>
  </w:num>
  <w:num w:numId="17">
    <w:abstractNumId w:val="14"/>
  </w:num>
  <w:num w:numId="18">
    <w:abstractNumId w:val="21"/>
  </w:num>
  <w:num w:numId="19">
    <w:abstractNumId w:val="33"/>
  </w:num>
  <w:num w:numId="20">
    <w:abstractNumId w:val="1"/>
  </w:num>
  <w:num w:numId="21">
    <w:abstractNumId w:val="26"/>
  </w:num>
  <w:num w:numId="22">
    <w:abstractNumId w:val="35"/>
  </w:num>
  <w:num w:numId="23">
    <w:abstractNumId w:val="7"/>
  </w:num>
  <w:num w:numId="24">
    <w:abstractNumId w:val="30"/>
  </w:num>
  <w:num w:numId="25">
    <w:abstractNumId w:val="22"/>
  </w:num>
  <w:num w:numId="26">
    <w:abstractNumId w:val="5"/>
  </w:num>
  <w:num w:numId="27">
    <w:abstractNumId w:val="17"/>
  </w:num>
  <w:num w:numId="28">
    <w:abstractNumId w:val="27"/>
  </w:num>
  <w:num w:numId="29">
    <w:abstractNumId w:val="0"/>
  </w:num>
  <w:num w:numId="30">
    <w:abstractNumId w:val="3"/>
  </w:num>
  <w:num w:numId="31">
    <w:abstractNumId w:val="31"/>
  </w:num>
  <w:num w:numId="32">
    <w:abstractNumId w:val="34"/>
  </w:num>
  <w:num w:numId="33">
    <w:abstractNumId w:val="29"/>
  </w:num>
  <w:num w:numId="34">
    <w:abstractNumId w:val="32"/>
  </w:num>
  <w:num w:numId="35">
    <w:abstractNumId w:val="10"/>
  </w:num>
  <w:num w:numId="36">
    <w:abstractNumId w:val="8"/>
  </w:num>
  <w:num w:numId="37">
    <w:abstractNumId w:val="25"/>
  </w:num>
  <w:num w:numId="38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035E"/>
    <w:rsid w:val="0005264F"/>
    <w:rsid w:val="00053CBA"/>
    <w:rsid w:val="000553F3"/>
    <w:rsid w:val="000561FC"/>
    <w:rsid w:val="000611A5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496E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51D11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824C0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67429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F004F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A6811"/>
    <w:rsid w:val="006C5412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334E"/>
    <w:rsid w:val="0087559C"/>
    <w:rsid w:val="00881E2D"/>
    <w:rsid w:val="00884E50"/>
    <w:rsid w:val="008A446F"/>
    <w:rsid w:val="008A46E1"/>
    <w:rsid w:val="008B55BF"/>
    <w:rsid w:val="008D587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5C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07F02"/>
    <w:rsid w:val="00A16E4D"/>
    <w:rsid w:val="00A21C27"/>
    <w:rsid w:val="00A324E6"/>
    <w:rsid w:val="00A32852"/>
    <w:rsid w:val="00A342F3"/>
    <w:rsid w:val="00A42E3C"/>
    <w:rsid w:val="00A56735"/>
    <w:rsid w:val="00A60399"/>
    <w:rsid w:val="00A622F5"/>
    <w:rsid w:val="00A753F3"/>
    <w:rsid w:val="00A8209E"/>
    <w:rsid w:val="00A84100"/>
    <w:rsid w:val="00AA5ECE"/>
    <w:rsid w:val="00AA786E"/>
    <w:rsid w:val="00AB0940"/>
    <w:rsid w:val="00AB2C5B"/>
    <w:rsid w:val="00AC3351"/>
    <w:rsid w:val="00AC3C3D"/>
    <w:rsid w:val="00AC701F"/>
    <w:rsid w:val="00AD4364"/>
    <w:rsid w:val="00AD4B39"/>
    <w:rsid w:val="00AD7656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6C00"/>
    <w:rsid w:val="00BA7263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3B12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D4F4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278E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0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1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9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9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5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2.emf"/><Relationship Id="rId21" Type="http://schemas.openxmlformats.org/officeDocument/2006/relationships/oleObject" Target="embeddings/oleObject4.bin"/><Relationship Id="rId34" Type="http://schemas.openxmlformats.org/officeDocument/2006/relationships/image" Target="media/image19.emf"/><Relationship Id="rId42" Type="http://schemas.openxmlformats.org/officeDocument/2006/relationships/oleObject" Target="embeddings/oleObject12.bin"/><Relationship Id="rId47" Type="http://schemas.openxmlformats.org/officeDocument/2006/relationships/image" Target="media/image26.emf"/><Relationship Id="rId50" Type="http://schemas.openxmlformats.org/officeDocument/2006/relationships/oleObject" Target="embeddings/oleObject16.bin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emf"/><Relationship Id="rId29" Type="http://schemas.openxmlformats.org/officeDocument/2006/relationships/image" Target="media/image16.png"/><Relationship Id="rId41" Type="http://schemas.openxmlformats.org/officeDocument/2006/relationships/image" Target="media/image23.emf"/><Relationship Id="rId54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8.emf"/><Relationship Id="rId37" Type="http://schemas.openxmlformats.org/officeDocument/2006/relationships/image" Target="media/image21.emf"/><Relationship Id="rId40" Type="http://schemas.openxmlformats.org/officeDocument/2006/relationships/oleObject" Target="embeddings/oleObject11.bin"/><Relationship Id="rId45" Type="http://schemas.openxmlformats.org/officeDocument/2006/relationships/image" Target="media/image25.emf"/><Relationship Id="rId53" Type="http://schemas.openxmlformats.org/officeDocument/2006/relationships/image" Target="media/image29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oleObject" Target="embeddings/oleObject6.bin"/><Relationship Id="rId36" Type="http://schemas.openxmlformats.org/officeDocument/2006/relationships/image" Target="media/image20.png"/><Relationship Id="rId49" Type="http://schemas.openxmlformats.org/officeDocument/2006/relationships/image" Target="media/image27.emf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oleObject" Target="embeddings/oleObject9.bin"/><Relationship Id="rId43" Type="http://schemas.openxmlformats.org/officeDocument/2006/relationships/image" Target="media/image24.emf"/><Relationship Id="rId48" Type="http://schemas.openxmlformats.org/officeDocument/2006/relationships/oleObject" Target="embeddings/oleObject15.bin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28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9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2019-11-27T05:18:00Z</dcterms:modified>
</cp:coreProperties>
</file>